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058" w:rsidRDefault="005F0058">
      <w:pPr>
        <w:pStyle w:val="1"/>
      </w:pPr>
      <w:r>
        <w:rPr>
          <w:rFonts w:hint="eastAsia"/>
        </w:rPr>
        <w:t>巾帼志愿服务让城市有爱有温度 若您有需要“广州家姐”时刻在线</w:t>
      </w:r>
    </w:p>
    <w:p w:rsidR="005F0058" w:rsidRDefault="005F0058">
      <w:pPr>
        <w:ind w:firstLine="420"/>
        <w:jc w:val="left"/>
      </w:pPr>
      <w:r>
        <w:rPr>
          <w:rFonts w:hint="eastAsia"/>
        </w:rPr>
        <w:t>全市超过</w:t>
      </w:r>
      <w:r>
        <w:rPr>
          <w:rFonts w:hint="eastAsia"/>
        </w:rPr>
        <w:t>180</w:t>
      </w:r>
      <w:r>
        <w:rPr>
          <w:rFonts w:hint="eastAsia"/>
        </w:rPr>
        <w:t>万巾帼志愿者已成为志愿服务队伍的一支重要力量</w:t>
      </w:r>
    </w:p>
    <w:p w:rsidR="005F0058" w:rsidRDefault="005F0058">
      <w:pPr>
        <w:ind w:firstLine="420"/>
        <w:jc w:val="left"/>
      </w:pPr>
      <w:r>
        <w:rPr>
          <w:rFonts w:hint="eastAsia"/>
        </w:rPr>
        <w:t>“阿姨，请问您接种新冠疫苗了吗？”“可以打疫苗的话尽早打吧，我们会组织车辆接送的。”前段时间，居住在广州市花都区秀全街的不少老人都接到了“广州家姐”巾帼志愿者的暖心问候，有的还上门宣传为老人答疑解惑接种疫苗。</w:t>
      </w:r>
    </w:p>
    <w:p w:rsidR="005F0058" w:rsidRDefault="005F0058">
      <w:pPr>
        <w:ind w:firstLine="420"/>
        <w:jc w:val="left"/>
      </w:pPr>
      <w:r>
        <w:rPr>
          <w:rFonts w:hint="eastAsia"/>
        </w:rPr>
        <w:t>看到志愿者上门，</w:t>
      </w:r>
      <w:r>
        <w:rPr>
          <w:rFonts w:hint="eastAsia"/>
        </w:rPr>
        <w:t>60</w:t>
      </w:r>
      <w:r>
        <w:rPr>
          <w:rFonts w:hint="eastAsia"/>
        </w:rPr>
        <w:t>多岁的李阿姨讲出了自己的顾虑。秀全街花港社区居委会主任李凤招以自己和家人为例，向其详细讲解疫苗接种知识，最终打消了李阿姨的顾虑，约定了打疫苗的时间。据介绍，</w:t>
      </w:r>
      <w:r>
        <w:rPr>
          <w:rFonts w:hint="eastAsia"/>
        </w:rPr>
        <w:t>2021</w:t>
      </w:r>
      <w:r>
        <w:rPr>
          <w:rFonts w:hint="eastAsia"/>
        </w:rPr>
        <w:t>年</w:t>
      </w:r>
      <w:r>
        <w:rPr>
          <w:rFonts w:hint="eastAsia"/>
        </w:rPr>
        <w:t>8</w:t>
      </w:r>
      <w:r>
        <w:rPr>
          <w:rFonts w:hint="eastAsia"/>
        </w:rPr>
        <w:t>月底，秀全街花港社区开始通过线上线下各个渠道展开宣传，积极引导居民接种疫苗，去年</w:t>
      </w:r>
      <w:r>
        <w:rPr>
          <w:rFonts w:hint="eastAsia"/>
        </w:rPr>
        <w:t>9</w:t>
      </w:r>
      <w:r>
        <w:rPr>
          <w:rFonts w:hint="eastAsia"/>
        </w:rPr>
        <w:t>月组织了</w:t>
      </w:r>
      <w:r>
        <w:rPr>
          <w:rFonts w:hint="eastAsia"/>
        </w:rPr>
        <w:t>100</w:t>
      </w:r>
      <w:r>
        <w:rPr>
          <w:rFonts w:hint="eastAsia"/>
        </w:rPr>
        <w:t>多名巾帼志愿者分成</w:t>
      </w:r>
      <w:r>
        <w:rPr>
          <w:rFonts w:hint="eastAsia"/>
        </w:rPr>
        <w:t>40</w:t>
      </w:r>
      <w:r>
        <w:rPr>
          <w:rFonts w:hint="eastAsia"/>
        </w:rPr>
        <w:t>多组走街入户宣传疫苗接种政策，取得了积极的效果。</w:t>
      </w:r>
    </w:p>
    <w:p w:rsidR="005F0058" w:rsidRDefault="005F0058">
      <w:pPr>
        <w:ind w:firstLine="420"/>
        <w:jc w:val="left"/>
      </w:pPr>
      <w:r>
        <w:rPr>
          <w:rFonts w:hint="eastAsia"/>
        </w:rPr>
        <w:t>中国妇女报全媒体记者在采访中了解到，“广州家姐”代表着羊城巾帼志愿者的最新形象，“广州家姐就在你身边”成为响亮的口号。目前，广州全市巾帼志愿者已超过</w:t>
      </w:r>
      <w:r>
        <w:rPr>
          <w:rFonts w:hint="eastAsia"/>
        </w:rPr>
        <w:t>180</w:t>
      </w:r>
      <w:r>
        <w:rPr>
          <w:rFonts w:hint="eastAsia"/>
        </w:rPr>
        <w:t>万人，全市各区都有着“广州家姐”活跃的身影。这些干练的“广州家姐”已成为广州志愿服务队伍的重要力量和城市文明建设的亮丽名片。</w:t>
      </w:r>
    </w:p>
    <w:p w:rsidR="005F0058" w:rsidRDefault="005F0058">
      <w:pPr>
        <w:ind w:firstLine="420"/>
        <w:jc w:val="left"/>
      </w:pPr>
      <w:r>
        <w:rPr>
          <w:rFonts w:hint="eastAsia"/>
        </w:rPr>
        <w:t>基层服务“她力量”，助推社区治理更有温度</w:t>
      </w:r>
    </w:p>
    <w:p w:rsidR="005F0058" w:rsidRDefault="005F0058">
      <w:pPr>
        <w:ind w:firstLine="420"/>
        <w:jc w:val="left"/>
      </w:pPr>
      <w:r>
        <w:rPr>
          <w:rFonts w:hint="eastAsia"/>
        </w:rPr>
        <w:t>近日，一场以关爱未成年人身心健康为主题的志愿服务集市在广州越秀区北京街盐运西社区成功开展，巾帼志愿服务队法律小组组长闫律师为大家细致讲解新修订的未成年人保护法，社区律师、民警、社工现场为家长儿童提供儿童消防安全常识、预防儿童受性侵等宣传教育内容。工作人员介绍，社区积极发动教师、律师、心理咨询师等专业人士加入巾帼志愿服务队，组织各种活动守护儿童健康成长。此外，疫情期间，巾帼志愿服务队颐康中心志愿者还会同爱心企业、医护人员志愿者走进部分失能、失聪等行动不便的居民家庭，为他们送上爱心物资，检查问询身体状况并开展用药安全、康复训练和健康饮食指导，这些关爱活动都深受欢迎和好评。</w:t>
      </w:r>
    </w:p>
    <w:p w:rsidR="005F0058" w:rsidRDefault="005F0058">
      <w:pPr>
        <w:ind w:firstLine="420"/>
        <w:jc w:val="left"/>
      </w:pPr>
      <w:r>
        <w:rPr>
          <w:rFonts w:hint="eastAsia"/>
        </w:rPr>
        <w:t>据了解，盐运西社区是全国文明单位，社区有居民</w:t>
      </w:r>
      <w:r>
        <w:rPr>
          <w:rFonts w:hint="eastAsia"/>
        </w:rPr>
        <w:t>3400</w:t>
      </w:r>
      <w:r>
        <w:rPr>
          <w:rFonts w:hint="eastAsia"/>
        </w:rPr>
        <w:t>多人，其中老龄人口</w:t>
      </w:r>
      <w:r>
        <w:rPr>
          <w:rFonts w:hint="eastAsia"/>
        </w:rPr>
        <w:t>1200</w:t>
      </w:r>
      <w:r>
        <w:rPr>
          <w:rFonts w:hint="eastAsia"/>
        </w:rPr>
        <w:t>多人。近年来，社区依托党群服务站、</w:t>
      </w:r>
      <w:r>
        <w:rPr>
          <w:rFonts w:hint="eastAsia"/>
        </w:rPr>
        <w:t xml:space="preserve"> </w:t>
      </w:r>
      <w:r>
        <w:rPr>
          <w:rFonts w:hint="eastAsia"/>
        </w:rPr>
        <w:t>“妇女之家”等服务阵地，大力推进巾帼志愿阳光行动，成立</w:t>
      </w:r>
      <w:r>
        <w:rPr>
          <w:rFonts w:hint="eastAsia"/>
        </w:rPr>
        <w:t>100</w:t>
      </w:r>
      <w:r>
        <w:rPr>
          <w:rFonts w:hint="eastAsia"/>
        </w:rPr>
        <w:t>多人的“广州家姐”巾帼志愿服务队，开展关爱老人、守护女童、邻里协商等各类志愿服务活动，助推社区治理更有温度。盐运西社区入选</w:t>
      </w:r>
      <w:r>
        <w:rPr>
          <w:rFonts w:hint="eastAsia"/>
        </w:rPr>
        <w:t>2021</w:t>
      </w:r>
      <w:r>
        <w:rPr>
          <w:rFonts w:hint="eastAsia"/>
        </w:rPr>
        <w:t>年度全国学习雷锋志愿服务“四个</w:t>
      </w:r>
      <w:r>
        <w:rPr>
          <w:rFonts w:hint="eastAsia"/>
        </w:rPr>
        <w:t>100</w:t>
      </w:r>
      <w:r>
        <w:rPr>
          <w:rFonts w:hint="eastAsia"/>
        </w:rPr>
        <w:t>”先进典型最佳志愿服务社区、全国文明实践巾帼文明实践阳光站、广东省最美志愿服务社区。</w:t>
      </w:r>
    </w:p>
    <w:p w:rsidR="005F0058" w:rsidRDefault="005F0058">
      <w:pPr>
        <w:ind w:firstLine="420"/>
        <w:jc w:val="left"/>
      </w:pPr>
      <w:r>
        <w:rPr>
          <w:rFonts w:hint="eastAsia"/>
        </w:rPr>
        <w:t>“广州家姐”在身边，让城市更有爱</w:t>
      </w:r>
    </w:p>
    <w:p w:rsidR="005F0058" w:rsidRDefault="005F0058">
      <w:pPr>
        <w:ind w:firstLine="420"/>
        <w:jc w:val="left"/>
      </w:pPr>
      <w:r>
        <w:rPr>
          <w:rFonts w:hint="eastAsia"/>
        </w:rPr>
        <w:t>今年</w:t>
      </w:r>
      <w:r>
        <w:rPr>
          <w:rFonts w:hint="eastAsia"/>
        </w:rPr>
        <w:t>4</w:t>
      </w:r>
      <w:r>
        <w:rPr>
          <w:rFonts w:hint="eastAsia"/>
        </w:rPr>
        <w:t>月的一天，正值广州新冠肺炎疫情防控处于严峻复杂阶段，巾帼志愿者接到了群众的一通来电。“您好，请问有什么可以帮您？”来电市民反映，自己正转运隔离酒店，丈夫目前独自在家照顾三个小孩，在照顾孩子饮食起居方面有困难，小孩经常哭，自己心理压力非常大，希望能得到帮助。接听热线的巾帼志愿者与来电市民沟通并进行了心理疏导，并把该女士的情况反馈给居委会工作人员，建议居委会工作人员进一步联系跟进，巾帼志愿者同时向该女士进行心理量表评估，提出相关建议，助她放松情绪。</w:t>
      </w:r>
    </w:p>
    <w:p w:rsidR="005F0058" w:rsidRDefault="005F0058">
      <w:pPr>
        <w:ind w:firstLine="420"/>
        <w:jc w:val="left"/>
      </w:pPr>
      <w:r>
        <w:rPr>
          <w:rFonts w:hint="eastAsia"/>
        </w:rPr>
        <w:t>经过沟通，来电女士的情绪得到了平复，表示非常感谢巾帼志愿者提供的帮助。</w:t>
      </w:r>
    </w:p>
    <w:p w:rsidR="005F0058" w:rsidRDefault="005F0058">
      <w:pPr>
        <w:ind w:firstLine="420"/>
        <w:jc w:val="left"/>
      </w:pPr>
      <w:r>
        <w:rPr>
          <w:rFonts w:hint="eastAsia"/>
        </w:rPr>
        <w:t>“群众有诉求，哪里有需要，我们就出现在哪里。”广州市妇女志愿者协会相关负责人告诉记</w:t>
      </w:r>
      <w:r>
        <w:rPr>
          <w:rFonts w:hint="eastAsia"/>
        </w:rPr>
        <w:lastRenderedPageBreak/>
        <w:t>者，自疫情发生以来，“广州家姐”巾帼志愿者总是闻令而动，第一时间深入村居一线助力防疫工作，开展心理援助服务，为广大妇女儿童提供贴心、暖心、安心的服务。“‘广州家姐’在你身边。若您有需要，我们时刻在线。共同守护美丽家园。”巾帼志愿者的响亮口号为全市营造出温馨有爱的氛围。</w:t>
      </w:r>
    </w:p>
    <w:p w:rsidR="005F0058" w:rsidRDefault="005F0058">
      <w:pPr>
        <w:ind w:firstLine="420"/>
        <w:jc w:val="left"/>
      </w:pPr>
      <w:r>
        <w:rPr>
          <w:rFonts w:hint="eastAsia"/>
        </w:rPr>
        <w:t>记者从广州市妇联了解到，广州作为改革开放前沿地，有开风气之先的优良传统，是我国志愿服务事业起步最早、发展最快、规模最大的城市之一，有着“志愿之城”的美誉。巾帼志愿服务作为其中的重要力量，从新生到壮大、从单一到多元，逐渐成为妇女群众参与面最广、参与度最高、影响力最大的妇联志愿服务项目。截至目前，广州全市巾帼志愿者共计超过</w:t>
      </w:r>
      <w:r>
        <w:rPr>
          <w:rFonts w:hint="eastAsia"/>
        </w:rPr>
        <w:t>180</w:t>
      </w:r>
      <w:r>
        <w:rPr>
          <w:rFonts w:hint="eastAsia"/>
        </w:rPr>
        <w:t>万人，全市各区都有着“广州家姐”活跃的身影，已成为全市志愿服务队伍的一支重要力量和城市文明建设的一张亮丽名片。“巾帼志愿服务让城市有爱，让社区治理有温度，让广州市民有幸福感。”广州市妇女志愿者协会相关负责人说。</w:t>
      </w:r>
    </w:p>
    <w:p w:rsidR="005F0058" w:rsidRDefault="005F0058">
      <w:pPr>
        <w:ind w:firstLine="420"/>
        <w:jc w:val="right"/>
      </w:pPr>
      <w:r>
        <w:rPr>
          <w:rFonts w:hint="eastAsia"/>
        </w:rPr>
        <w:t>中国妇女报</w:t>
      </w:r>
      <w:r>
        <w:rPr>
          <w:rFonts w:hint="eastAsia"/>
        </w:rPr>
        <w:t>2022-07-06</w:t>
      </w:r>
    </w:p>
    <w:p w:rsidR="005F0058" w:rsidRDefault="005F0058" w:rsidP="009C33BC">
      <w:pPr>
        <w:sectPr w:rsidR="005F0058" w:rsidSect="009C33BC">
          <w:type w:val="continuous"/>
          <w:pgSz w:w="11906" w:h="16838"/>
          <w:pgMar w:top="1644" w:right="1236" w:bottom="1418" w:left="1814" w:header="851" w:footer="907" w:gutter="0"/>
          <w:pgNumType w:start="1"/>
          <w:cols w:space="720"/>
          <w:docGrid w:type="lines" w:linePitch="341" w:charSpace="2373"/>
        </w:sectPr>
      </w:pPr>
    </w:p>
    <w:p w:rsidR="000333D5" w:rsidRDefault="000333D5"/>
    <w:sectPr w:rsidR="000333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F0058"/>
    <w:rsid w:val="000333D5"/>
    <w:rsid w:val="005F0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F00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F005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1489</Characters>
  <Application>Microsoft Office Word</Application>
  <DocSecurity>0</DocSecurity>
  <Lines>12</Lines>
  <Paragraphs>3</Paragraphs>
  <ScaleCrop>false</ScaleCrop>
  <Company>微软中国</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2023-02-22T09:12:00Z</dcterms:created>
</cp:coreProperties>
</file>