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FC7" w:rsidRDefault="00780FC7">
      <w:pPr>
        <w:pStyle w:val="1"/>
      </w:pPr>
      <w:r>
        <w:rPr>
          <w:rFonts w:hint="eastAsia"/>
        </w:rPr>
        <w:t>发挥博爱力量 共建美好家园 --连云港市灌云县繁荣社区博爱家园</w:t>
      </w:r>
    </w:p>
    <w:p w:rsidR="00780FC7" w:rsidRDefault="00780FC7">
      <w:pPr>
        <w:ind w:firstLine="420"/>
        <w:jc w:val="left"/>
      </w:pPr>
      <w:r>
        <w:rPr>
          <w:rFonts w:hint="eastAsia"/>
        </w:rPr>
        <w:t>一、基本情况</w:t>
      </w:r>
    </w:p>
    <w:p w:rsidR="00780FC7" w:rsidRDefault="00780FC7">
      <w:pPr>
        <w:ind w:firstLine="420"/>
        <w:jc w:val="left"/>
      </w:pPr>
      <w:r>
        <w:rPr>
          <w:rFonts w:hint="eastAsia"/>
        </w:rPr>
        <w:t>灌云县繁荣社区总面积</w:t>
      </w:r>
      <w:r>
        <w:rPr>
          <w:rFonts w:hint="eastAsia"/>
        </w:rPr>
        <w:t>3.28</w:t>
      </w:r>
      <w:r>
        <w:rPr>
          <w:rFonts w:hint="eastAsia"/>
        </w:rPr>
        <w:t>平方公里，住户</w:t>
      </w:r>
      <w:r>
        <w:rPr>
          <w:rFonts w:hint="eastAsia"/>
        </w:rPr>
        <w:t>625</w:t>
      </w:r>
      <w:r>
        <w:rPr>
          <w:rFonts w:hint="eastAsia"/>
        </w:rPr>
        <w:t>户，常住人口约</w:t>
      </w:r>
      <w:r>
        <w:rPr>
          <w:rFonts w:hint="eastAsia"/>
        </w:rPr>
        <w:t>1486</w:t>
      </w:r>
      <w:r>
        <w:rPr>
          <w:rFonts w:hint="eastAsia"/>
        </w:rPr>
        <w:t>人。自繁荣社区红十字博爱家园成立以来，始终秉承着“人道、博爱、奉献”的红十字精神，积极整合资源、发挥功能，组织开展了扶贫济困、生命关爱、应急救护、人道救助、敬老助残、环境整理、防灾减灾等各类志愿服务活动，为博爱家园与社区服务相结合摸索出了一条特色道路。</w:t>
      </w:r>
    </w:p>
    <w:p w:rsidR="00780FC7" w:rsidRDefault="00780FC7">
      <w:pPr>
        <w:ind w:firstLine="420"/>
        <w:jc w:val="left"/>
      </w:pPr>
      <w:r>
        <w:rPr>
          <w:rFonts w:hint="eastAsia"/>
        </w:rPr>
        <w:t>二、开展丰富多彩活动，提升博爱家园服务效能</w:t>
      </w:r>
    </w:p>
    <w:p w:rsidR="00780FC7" w:rsidRDefault="00780FC7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年，繁荣社区以专职社工为骨干，成立了博爱家园红十字志愿服务队，通过“党建引领</w:t>
      </w:r>
      <w:r>
        <w:rPr>
          <w:rFonts w:hint="eastAsia"/>
        </w:rPr>
        <w:t>+</w:t>
      </w:r>
      <w:r>
        <w:rPr>
          <w:rFonts w:hint="eastAsia"/>
        </w:rPr>
        <w:t>红十字项目</w:t>
      </w:r>
      <w:r>
        <w:rPr>
          <w:rFonts w:hint="eastAsia"/>
        </w:rPr>
        <w:t>+</w:t>
      </w:r>
      <w:r>
        <w:rPr>
          <w:rFonts w:hint="eastAsia"/>
        </w:rPr>
        <w:t>志愿服务”的模式，开展以儿童及青少年、妇女、老年群众、残疾人等为对象的社会救助及邻里和谐、家庭和睦等社会服务工作，在个人层面实现解救危难、缓解困难、激发潜能、促进发展的目标，在社会层面实现解决社会问题、促进社会公正的目标，在文化层面实现弘扬人道主义、促进社会团结的目标。截止目前，社区共有服务人员</w:t>
      </w:r>
      <w:r>
        <w:rPr>
          <w:rFonts w:hint="eastAsia"/>
        </w:rPr>
        <w:t>229</w:t>
      </w:r>
      <w:r>
        <w:rPr>
          <w:rFonts w:hint="eastAsia"/>
        </w:rPr>
        <w:t>人，已累计服务居民</w:t>
      </w:r>
      <w:r>
        <w:rPr>
          <w:rFonts w:hint="eastAsia"/>
        </w:rPr>
        <w:t>4000</w:t>
      </w:r>
      <w:r>
        <w:rPr>
          <w:rFonts w:hint="eastAsia"/>
        </w:rPr>
        <w:t>余人次。</w:t>
      </w:r>
    </w:p>
    <w:p w:rsidR="00780FC7" w:rsidRDefault="00780FC7">
      <w:pPr>
        <w:ind w:firstLine="420"/>
        <w:jc w:val="left"/>
      </w:pPr>
      <w:r>
        <w:rPr>
          <w:rFonts w:hint="eastAsia"/>
        </w:rPr>
        <w:t>（一）宣传红十字理念，提高社区居民凝聚力</w:t>
      </w:r>
    </w:p>
    <w:p w:rsidR="00780FC7" w:rsidRDefault="00780FC7">
      <w:pPr>
        <w:ind w:firstLine="420"/>
        <w:jc w:val="left"/>
      </w:pPr>
      <w:r>
        <w:rPr>
          <w:rFonts w:hint="eastAsia"/>
        </w:rPr>
        <w:t>繁荣社区居民通过“身边人做身边事”活动，实实在在感受到了红十字精神的伟大情怀。通过博爱家园组织的一系列爱心志愿服务活动，居民自发地接受人道、公正、中立、独立、志愿服务、统一、普遍原则，自发地认同、接受红十字理念，将“人道、博爱、奉献”的红十字精神传播给身边亲朋，传递到全社会。</w:t>
      </w:r>
    </w:p>
    <w:p w:rsidR="00780FC7" w:rsidRDefault="00780FC7">
      <w:pPr>
        <w:ind w:firstLine="420"/>
        <w:jc w:val="left"/>
      </w:pPr>
      <w:r>
        <w:rPr>
          <w:rFonts w:hint="eastAsia"/>
        </w:rPr>
        <w:t>博爱家园开展应急救护知识及技能培训</w:t>
      </w:r>
    </w:p>
    <w:p w:rsidR="00780FC7" w:rsidRDefault="00780FC7">
      <w:pPr>
        <w:ind w:firstLine="420"/>
        <w:jc w:val="left"/>
      </w:pPr>
      <w:r>
        <w:rPr>
          <w:rFonts w:hint="eastAsia"/>
        </w:rPr>
        <w:t>疫情期间红十字志愿者通过博爱家园慰问社区困难群体</w:t>
      </w:r>
    </w:p>
    <w:p w:rsidR="00780FC7" w:rsidRDefault="00780FC7">
      <w:pPr>
        <w:ind w:firstLine="420"/>
        <w:jc w:val="left"/>
      </w:pPr>
      <w:r>
        <w:rPr>
          <w:rFonts w:hint="eastAsia"/>
        </w:rPr>
        <w:t>（二）传播红十字精神，弘扬人道的力量</w:t>
      </w:r>
    </w:p>
    <w:p w:rsidR="00780FC7" w:rsidRDefault="00780FC7">
      <w:pPr>
        <w:ind w:firstLine="420"/>
        <w:jc w:val="left"/>
      </w:pPr>
      <w:r>
        <w:rPr>
          <w:rFonts w:hint="eastAsia"/>
        </w:rPr>
        <w:t>繁荣社区红十字志愿者通过开展红十字知识主题讲座、政治理论宣讲、文化文艺演出、应急救护知识及技能培训、健康义诊等多种活动，极大地丰富了社区群众的精神生活。</w:t>
      </w:r>
    </w:p>
    <w:p w:rsidR="00780FC7" w:rsidRDefault="00780FC7">
      <w:pPr>
        <w:ind w:firstLine="420"/>
        <w:jc w:val="left"/>
      </w:pPr>
      <w:r>
        <w:rPr>
          <w:rFonts w:hint="eastAsia"/>
        </w:rPr>
        <w:t>同时还陆续开展了系列人道关怀活动，如慰问残疾儿童、关爱留守儿童生活、为困难人群送棉被、慰问生活困难居民、慰问孤寡老人、慰问失独家庭、大病救助等活动，累计投入人道服务资金</w:t>
      </w:r>
      <w:r>
        <w:rPr>
          <w:rFonts w:hint="eastAsia"/>
        </w:rPr>
        <w:t>3</w:t>
      </w:r>
      <w:r>
        <w:rPr>
          <w:rFonts w:hint="eastAsia"/>
        </w:rPr>
        <w:t>万余元，受益居民</w:t>
      </w:r>
      <w:r>
        <w:rPr>
          <w:rFonts w:hint="eastAsia"/>
        </w:rPr>
        <w:t>3300</w:t>
      </w:r>
      <w:r>
        <w:rPr>
          <w:rFonts w:hint="eastAsia"/>
        </w:rPr>
        <w:t>余人次。</w:t>
      </w:r>
    </w:p>
    <w:p w:rsidR="00780FC7" w:rsidRDefault="00780FC7">
      <w:pPr>
        <w:ind w:firstLine="420"/>
        <w:jc w:val="left"/>
      </w:pPr>
      <w:r>
        <w:rPr>
          <w:rFonts w:hint="eastAsia"/>
        </w:rPr>
        <w:t>博爱家园春节开展“博爱送万家”慰问活动</w:t>
      </w:r>
    </w:p>
    <w:p w:rsidR="00780FC7" w:rsidRDefault="00780FC7">
      <w:pPr>
        <w:ind w:firstLine="420"/>
        <w:jc w:val="left"/>
      </w:pPr>
      <w:r>
        <w:rPr>
          <w:rFonts w:hint="eastAsia"/>
        </w:rPr>
        <w:t>县红十字会与博爱家园开展日常困难群体走访慰问</w:t>
      </w:r>
    </w:p>
    <w:p w:rsidR="00780FC7" w:rsidRDefault="00780FC7">
      <w:pPr>
        <w:ind w:firstLine="420"/>
        <w:jc w:val="left"/>
      </w:pPr>
      <w:r>
        <w:rPr>
          <w:rFonts w:hint="eastAsia"/>
        </w:rPr>
        <w:t>结合传统佳节慰问活动契机，红十字志愿者开展了春节、中秋“博爱送万家”、端午“包粽传浓情”、重阳“让夕阳更红”等活动，一方面提高了社区居民自强、互助的能力，在社区打造了互帮互助、帮扶弱小的爱心助困氛围，另一方面丰富了居民的文化生活，切实弘扬了“人道、博爱、奉献”的红十字精神。</w:t>
      </w:r>
    </w:p>
    <w:p w:rsidR="00780FC7" w:rsidRDefault="00780FC7">
      <w:pPr>
        <w:ind w:firstLine="420"/>
        <w:jc w:val="left"/>
      </w:pPr>
      <w:r>
        <w:rPr>
          <w:rFonts w:hint="eastAsia"/>
        </w:rPr>
        <w:t>端午节博爱家园开展“浓情端午”包粽子活动</w:t>
      </w:r>
    </w:p>
    <w:p w:rsidR="00780FC7" w:rsidRDefault="00780FC7">
      <w:pPr>
        <w:ind w:firstLine="420"/>
        <w:jc w:val="left"/>
      </w:pPr>
      <w:r>
        <w:rPr>
          <w:rFonts w:hint="eastAsia"/>
        </w:rPr>
        <w:t>中秋节博爱家园开展“博爱送万家”活动</w:t>
      </w:r>
    </w:p>
    <w:p w:rsidR="00780FC7" w:rsidRDefault="00780FC7">
      <w:pPr>
        <w:ind w:firstLine="420"/>
        <w:jc w:val="left"/>
      </w:pPr>
      <w:r>
        <w:rPr>
          <w:rFonts w:hint="eastAsia"/>
        </w:rPr>
        <w:t>重阳节与市、县红十字会开展慰问困境老人活动</w:t>
      </w:r>
    </w:p>
    <w:p w:rsidR="00780FC7" w:rsidRDefault="00780FC7">
      <w:pPr>
        <w:ind w:firstLine="420"/>
        <w:jc w:val="left"/>
      </w:pPr>
      <w:r>
        <w:rPr>
          <w:rFonts w:hint="eastAsia"/>
        </w:rPr>
        <w:t>三、下一步工作计划</w:t>
      </w:r>
    </w:p>
    <w:p w:rsidR="00780FC7" w:rsidRDefault="00780FC7">
      <w:pPr>
        <w:ind w:firstLine="420"/>
        <w:jc w:val="left"/>
      </w:pPr>
      <w:r>
        <w:rPr>
          <w:rFonts w:hint="eastAsia"/>
        </w:rPr>
        <w:lastRenderedPageBreak/>
        <w:t>下一步，繁荣社区继续以博爱家园为平台，打造“居民生活有质感、有温暖的家”的现代化社区为目标，把居民的生命健康安全放在首位，结合实际需求继续完善与推进生命关爱相关的基础设施建设，着力提升博爱家园建设和管理水平。组织红十字志愿服务队进一步深入基层，了解居民急难愁盼问题，以红十字精神感召群众，力争把博爱家园打造成“暖人心、聚民心、接地气、有温度”的红十字会基层组织，真正使博爱家园成为社区居民欢迎、让社区居民满意的红十字服务平台。</w:t>
      </w:r>
    </w:p>
    <w:p w:rsidR="00780FC7" w:rsidRDefault="00780FC7">
      <w:pPr>
        <w:jc w:val="right"/>
      </w:pPr>
      <w:r>
        <w:rPr>
          <w:rFonts w:hint="eastAsia"/>
        </w:rPr>
        <w:t>江苏省红十字会</w:t>
      </w:r>
      <w:r>
        <w:rPr>
          <w:rFonts w:hint="eastAsia"/>
        </w:rPr>
        <w:t>2022-09-02</w:t>
      </w:r>
    </w:p>
    <w:p w:rsidR="00780FC7" w:rsidRDefault="00780FC7" w:rsidP="0001681D">
      <w:pPr>
        <w:sectPr w:rsidR="00780FC7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574C" w:rsidRDefault="0011574C"/>
    <w:sectPr w:rsidR="001157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80FC7"/>
    <w:rsid w:val="0011574C"/>
    <w:rsid w:val="00780F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80F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80FC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198</Words>
  <Characters>1131</Characters>
  <Application>Microsoft Office Word</Application>
  <DocSecurity>0</DocSecurity>
  <Lines>9</Lines>
  <Paragraphs>2</Paragraphs>
  <ScaleCrop>false</ScaleCrop>
  <Company>微软中国</Company>
  <LinksUpToDate>false</LinksUpToDate>
  <CharactersWithSpaces>1327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