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B6" w:rsidRDefault="001348B6">
      <w:pPr>
        <w:pStyle w:val="1"/>
      </w:pPr>
      <w:r>
        <w:rPr>
          <w:rFonts w:hint="eastAsia"/>
        </w:rPr>
        <w:t>“靖”美2022，泰州市靖江市妇联这样踔厉奋发、勇毅前行</w:t>
      </w:r>
    </w:p>
    <w:p w:rsidR="001348B6" w:rsidRDefault="001348B6">
      <w:pPr>
        <w:ind w:firstLine="420"/>
      </w:pPr>
      <w:r>
        <w:rPr>
          <w:rFonts w:hint="eastAsia"/>
        </w:rPr>
        <w:t>2022</w:t>
      </w:r>
      <w:r>
        <w:rPr>
          <w:rFonts w:hint="eastAsia"/>
        </w:rPr>
        <w:t>年，是党和国家事业发展进程中十分重要的一年，也是靖江妇联锐意进取、创新超越、勇毅前行的一年，更是妇女儿童幸福指数、安全系数稳步攀升的一年。在市委市政府和上级妇联领导下，市妇联以迎接党的二十大、学习宣传贯彻党的二十大精神为主线，着力推进妇女创业就业、美丽家园建设、维护妇儿权益、家庭家教家风建设等重点工作，创新设立“靖世芳华”“靖帼双创”“靖心守护”等妇女工作品牌，切实把引领服务联系做在平常抓在经常落到基层。</w:t>
      </w:r>
    </w:p>
    <w:p w:rsidR="001348B6" w:rsidRDefault="001348B6">
      <w:pPr>
        <w:ind w:firstLine="420"/>
      </w:pPr>
      <w:r>
        <w:rPr>
          <w:rFonts w:hint="eastAsia"/>
        </w:rPr>
        <w:t>靖世芳华，引领女性的思想殿堂</w:t>
      </w:r>
    </w:p>
    <w:p w:rsidR="001348B6" w:rsidRDefault="001348B6">
      <w:pPr>
        <w:ind w:firstLine="420"/>
      </w:pPr>
      <w:r>
        <w:rPr>
          <w:rFonts w:hint="eastAsia"/>
        </w:rPr>
        <w:t>岁月静好，芳华正茂。围绕喜迎二十大、活力冬奥魅力省运、学习宣传与贯彻实践党的二十大精神，市妇联创设“靖世芳华”妇女思想宣传工作品牌，开展“强国复兴有我”“跟党奋进新征程</w:t>
      </w:r>
      <w:r>
        <w:rPr>
          <w:rFonts w:hint="eastAsia"/>
        </w:rPr>
        <w:t xml:space="preserve">  </w:t>
      </w:r>
      <w:r>
        <w:rPr>
          <w:rFonts w:hint="eastAsia"/>
        </w:rPr>
        <w:t>巾帼建功新时代”“榜样力量在身边”等思想宣传教育活动，激发妇女向上向善精神伟力，把党的二十大精神和新思想新理论送到妇女姐妹身边</w:t>
      </w:r>
    </w:p>
    <w:p w:rsidR="001348B6" w:rsidRDefault="001348B6">
      <w:pPr>
        <w:ind w:firstLine="420"/>
      </w:pPr>
      <w:r>
        <w:rPr>
          <w:rFonts w:hint="eastAsia"/>
        </w:rPr>
        <w:t>举办“凤城巾帼讲堂·初心课堂”，市妇联党组书记、主席高健，巾帼党课名师、靖江市委党校副校长肖媛宣讲《在危机中求生存</w:t>
      </w:r>
      <w:r>
        <w:rPr>
          <w:rFonts w:hint="eastAsia"/>
        </w:rPr>
        <w:t xml:space="preserve"> </w:t>
      </w:r>
      <w:r>
        <w:rPr>
          <w:rFonts w:hint="eastAsia"/>
        </w:rPr>
        <w:t>在逆境中求发展》《我是党员、奋斗有我——续写马克思主义中国化时代化新篇章》，启迪党员干部传承先辈精神、坚定理想信念、站稳人民立场。</w:t>
      </w:r>
    </w:p>
    <w:p w:rsidR="001348B6" w:rsidRDefault="001348B6">
      <w:pPr>
        <w:ind w:firstLine="420"/>
      </w:pPr>
      <w:r>
        <w:rPr>
          <w:rFonts w:hint="eastAsia"/>
        </w:rPr>
        <w:t>开展“学习宣传二十大</w:t>
      </w:r>
      <w:r>
        <w:rPr>
          <w:rFonts w:hint="eastAsia"/>
        </w:rPr>
        <w:t xml:space="preserve"> </w:t>
      </w:r>
      <w:r>
        <w:rPr>
          <w:rFonts w:hint="eastAsia"/>
        </w:rPr>
        <w:t>榜样力量在身边”</w:t>
      </w:r>
      <w:r>
        <w:rPr>
          <w:rFonts w:hint="eastAsia"/>
        </w:rPr>
        <w:t xml:space="preserve"> </w:t>
      </w:r>
      <w:r>
        <w:rPr>
          <w:rFonts w:hint="eastAsia"/>
        </w:rPr>
        <w:t>三八红旗手（集体）联盟学习宣讲活动，将党的二十大精神送到“靖美人家”、新经济新业态群体和乡村振兴第一线。</w:t>
      </w:r>
    </w:p>
    <w:p w:rsidR="001348B6" w:rsidRDefault="001348B6">
      <w:pPr>
        <w:ind w:firstLine="420"/>
      </w:pPr>
      <w:r>
        <w:rPr>
          <w:rFonts w:hint="eastAsia"/>
        </w:rPr>
        <w:t>开展“喜迎二十大——巾帼微宣讲</w:t>
      </w:r>
      <w:r>
        <w:rPr>
          <w:rFonts w:hint="eastAsia"/>
        </w:rPr>
        <w:t xml:space="preserve">  </w:t>
      </w:r>
      <w:r>
        <w:rPr>
          <w:rFonts w:hint="eastAsia"/>
        </w:rPr>
        <w:t>金句云接力”活动，发动妇联主席、执委诵读习近平总书记关于妇联工作的重要论述，激励妇联干部共做伟大事业的建设者、文明风尚的倡导者、敢于追梦的奋斗者。</w:t>
      </w:r>
    </w:p>
    <w:p w:rsidR="001348B6" w:rsidRDefault="001348B6">
      <w:pPr>
        <w:ind w:firstLine="420"/>
      </w:pPr>
      <w:r>
        <w:rPr>
          <w:rFonts w:hint="eastAsia"/>
        </w:rPr>
        <w:t>开展“喜迎二十大·她心声——使命在肩</w:t>
      </w:r>
      <w:r>
        <w:rPr>
          <w:rFonts w:hint="eastAsia"/>
        </w:rPr>
        <w:t xml:space="preserve"> </w:t>
      </w:r>
      <w:r>
        <w:rPr>
          <w:rFonts w:hint="eastAsia"/>
        </w:rPr>
        <w:t>奋斗有我”活动，记录文明家庭和一线女职工、乡村振兴领头雁、新经济新业态女性的奋斗故事，展现女性昂扬向上的精神风貌。</w:t>
      </w:r>
    </w:p>
    <w:p w:rsidR="001348B6" w:rsidRDefault="001348B6">
      <w:pPr>
        <w:ind w:firstLine="420"/>
      </w:pPr>
      <w:r>
        <w:rPr>
          <w:rFonts w:hint="eastAsia"/>
        </w:rPr>
        <w:t>开展“喜迎党的二十大——我与国旗合个影</w:t>
      </w:r>
      <w:r>
        <w:rPr>
          <w:rFonts w:hint="eastAsia"/>
        </w:rPr>
        <w:t xml:space="preserve"> </w:t>
      </w:r>
      <w:r>
        <w:rPr>
          <w:rFonts w:hint="eastAsia"/>
        </w:rPr>
        <w:t>我为祖国送祝福”活动，发动妇女干部群众、三八红旗手（集体）、巾帼文明岗、最美家庭、妇女微家、巾帼志愿者等拍摄与国旗的幸福合影，表达对伟大祖国的深情祝福。</w:t>
      </w:r>
    </w:p>
    <w:p w:rsidR="001348B6" w:rsidRDefault="001348B6">
      <w:pPr>
        <w:ind w:firstLine="420"/>
      </w:pPr>
      <w:r>
        <w:rPr>
          <w:rFonts w:hint="eastAsia"/>
        </w:rPr>
        <w:t>开展“勇毅前行绽芳华各界妇女热议党的二十大”，组织各界妇女认真聆听大会报告，深刻领会报告内涵，用新思想、新战略、新举措指导新实践。</w:t>
      </w:r>
    </w:p>
    <w:p w:rsidR="001348B6" w:rsidRDefault="001348B6">
      <w:pPr>
        <w:ind w:firstLine="420"/>
      </w:pPr>
      <w:r>
        <w:rPr>
          <w:rFonts w:hint="eastAsia"/>
        </w:rPr>
        <w:t>开展“学习札记——读原文</w:t>
      </w:r>
      <w:r>
        <w:rPr>
          <w:rFonts w:hint="eastAsia"/>
        </w:rPr>
        <w:t xml:space="preserve"> </w:t>
      </w:r>
      <w:r>
        <w:rPr>
          <w:rFonts w:hint="eastAsia"/>
        </w:rPr>
        <w:t>谈感悟，党的二十大精神引领‘她’前行”活动，引领各级妇联组织、妇女干部和妇女群众，读原文、谈感悟、话梦想，在思想上、政治上、理论上、实践上与党中央保持高度一致，积极投身中华民族伟大复兴的新征程。</w:t>
      </w:r>
    </w:p>
    <w:p w:rsidR="001348B6" w:rsidRDefault="001348B6">
      <w:pPr>
        <w:ind w:firstLine="420"/>
      </w:pPr>
      <w:r>
        <w:rPr>
          <w:rFonts w:hint="eastAsia"/>
        </w:rPr>
        <w:t>靖帼双创，创业就业的成长平台</w:t>
      </w:r>
      <w:r>
        <w:rPr>
          <w:rFonts w:hint="eastAsia"/>
        </w:rPr>
        <w:t xml:space="preserve"> </w:t>
      </w:r>
    </w:p>
    <w:p w:rsidR="001348B6" w:rsidRDefault="001348B6">
      <w:pPr>
        <w:ind w:firstLine="420"/>
      </w:pPr>
      <w:r>
        <w:rPr>
          <w:rFonts w:hint="eastAsia"/>
        </w:rPr>
        <w:t>生女当如花木兰，巾帼峥嵘显担当。聚焦农村妇女增收、女大学生创业就业、女企业家创新卓越、女职工岗位建功岗位成才，市妇联打造“靖”帼双创工作品牌，送政策、送资金、送导师，搭平台、授方法、讲法律，帮助缓解和克服女性创业就业的观念障碍、思维局限、资金困难和销路不畅等实际困难，引领女性在创业创新的新征程上实现理想、展现抱负。</w:t>
      </w:r>
    </w:p>
    <w:p w:rsidR="001348B6" w:rsidRDefault="001348B6">
      <w:pPr>
        <w:ind w:firstLine="420"/>
      </w:pPr>
      <w:r>
        <w:rPr>
          <w:rFonts w:hint="eastAsia"/>
        </w:rPr>
        <w:t>培育全国巾帼现代农业科技示范基地靖江市家禾蔬菜种植专业合作社、省级巾帼示范电商服务站靖江市悠味食品有限公司、省级巾帼示范家庭农场（种粮大户）靖江市星众家庭农场等基地，</w:t>
      </w:r>
      <w:r>
        <w:rPr>
          <w:rFonts w:hint="eastAsia"/>
        </w:rPr>
        <w:lastRenderedPageBreak/>
        <w:t>省妇联专程来靖调研指导并给予高度好评。</w:t>
      </w:r>
    </w:p>
    <w:p w:rsidR="001348B6" w:rsidRDefault="001348B6">
      <w:pPr>
        <w:ind w:firstLine="420"/>
      </w:pPr>
      <w:r>
        <w:rPr>
          <w:rFonts w:hint="eastAsia"/>
        </w:rPr>
        <w:t>携手市工商联、人行靖江支行举办“助企纾困促发展</w:t>
      </w:r>
      <w:r>
        <w:rPr>
          <w:rFonts w:hint="eastAsia"/>
        </w:rPr>
        <w:t xml:space="preserve"> </w:t>
      </w:r>
      <w:r>
        <w:rPr>
          <w:rFonts w:hint="eastAsia"/>
        </w:rPr>
        <w:t>‘靖’帼双创益企惠”主题沙龙，引领创业女性提振信心、保持定力，解难纾困、更好发展。</w:t>
      </w:r>
    </w:p>
    <w:p w:rsidR="001348B6" w:rsidRDefault="001348B6">
      <w:pPr>
        <w:ind w:firstLine="420"/>
      </w:pPr>
      <w:r>
        <w:rPr>
          <w:rFonts w:hint="eastAsia"/>
        </w:rPr>
        <w:t>开展“乡村振兴巾帼行动”专项就业创业培训，引导女性熟练掌握</w:t>
      </w:r>
      <w:r>
        <w:rPr>
          <w:rFonts w:hint="eastAsia"/>
        </w:rPr>
        <w:t>1-2</w:t>
      </w:r>
      <w:r>
        <w:rPr>
          <w:rFonts w:hint="eastAsia"/>
        </w:rPr>
        <w:t>专业实用技能，不断提升增收致富和创业创新能力。</w:t>
      </w:r>
    </w:p>
    <w:p w:rsidR="001348B6" w:rsidRDefault="001348B6">
      <w:pPr>
        <w:ind w:firstLine="420"/>
      </w:pPr>
      <w:r>
        <w:rPr>
          <w:rFonts w:hint="eastAsia"/>
        </w:rPr>
        <w:t>携手中国人民银行靖江市支行开展女性创业贷业务，面向女企业家、省市级巾帼示范基地负责人、创业女大学生等群体，提供信用放款额度最高</w:t>
      </w:r>
      <w:r>
        <w:rPr>
          <w:rFonts w:hint="eastAsia"/>
        </w:rPr>
        <w:t>100</w:t>
      </w:r>
      <w:r>
        <w:rPr>
          <w:rFonts w:hint="eastAsia"/>
        </w:rPr>
        <w:t>万元，抵押增信额度最高可达</w:t>
      </w:r>
      <w:r>
        <w:rPr>
          <w:rFonts w:hint="eastAsia"/>
        </w:rPr>
        <w:t>1000</w:t>
      </w:r>
      <w:r>
        <w:rPr>
          <w:rFonts w:hint="eastAsia"/>
        </w:rPr>
        <w:t>万元的资金扶持。“悠味食品”“乐居健康”在“泰慧创”泰州市第十届巾帼创业创新大赛中摘得多项大奖。</w:t>
      </w:r>
    </w:p>
    <w:p w:rsidR="001348B6" w:rsidRDefault="001348B6">
      <w:pPr>
        <w:ind w:firstLine="420"/>
      </w:pPr>
      <w:r>
        <w:rPr>
          <w:rFonts w:hint="eastAsia"/>
        </w:rPr>
        <w:t>携手市人社局、市总工会举办“春风送温暖</w:t>
      </w:r>
      <w:r>
        <w:rPr>
          <w:rFonts w:hint="eastAsia"/>
        </w:rPr>
        <w:t xml:space="preserve"> </w:t>
      </w:r>
      <w:r>
        <w:rPr>
          <w:rFonts w:hint="eastAsia"/>
        </w:rPr>
        <w:t>就业送真情”</w:t>
      </w:r>
      <w:r>
        <w:rPr>
          <w:rFonts w:hint="eastAsia"/>
        </w:rPr>
        <w:t>2022</w:t>
      </w:r>
      <w:r>
        <w:rPr>
          <w:rFonts w:hint="eastAsia"/>
        </w:rPr>
        <w:t>年女性专场网络招聘会，帮助女性搭建就业创业供需对接平台。</w:t>
      </w:r>
    </w:p>
    <w:p w:rsidR="001348B6" w:rsidRDefault="001348B6">
      <w:pPr>
        <w:ind w:firstLine="420"/>
      </w:pPr>
      <w:r>
        <w:rPr>
          <w:rFonts w:hint="eastAsia"/>
        </w:rPr>
        <w:t>开办“助企纾困”线上学习宣传专栏，定期推送高质量发展相关政策、法规，帮助企业解决实际困难。</w:t>
      </w:r>
    </w:p>
    <w:p w:rsidR="001348B6" w:rsidRDefault="001348B6">
      <w:pPr>
        <w:ind w:firstLine="420"/>
      </w:pPr>
      <w:r>
        <w:rPr>
          <w:rFonts w:hint="eastAsia"/>
        </w:rPr>
        <w:t>靖心守护，权益保障的心灵氧吧</w:t>
      </w:r>
    </w:p>
    <w:p w:rsidR="001348B6" w:rsidRDefault="001348B6">
      <w:pPr>
        <w:ind w:firstLine="420"/>
      </w:pPr>
      <w:r>
        <w:rPr>
          <w:rFonts w:hint="eastAsia"/>
        </w:rPr>
        <w:t>授人玫瑰，手有余香。面对困难妇女儿童在工作、学习、生活等方面遇到的难关难题，高质高效保障自身的合法权益和婚姻家庭权益遇到的知识短板、能力弱项，市妇联创设“靖”心守护工作品牌，送法律、送知识、送关怀、送温暖，不断提升妇女儿童自主维权的意识和能力，帮助解决面临的实际困难和问题，助力妇女儿童身心舒展、向阳成长。</w:t>
      </w:r>
      <w:r>
        <w:rPr>
          <w:rFonts w:hint="eastAsia"/>
        </w:rPr>
        <w:t xml:space="preserve"> </w:t>
      </w:r>
    </w:p>
    <w:p w:rsidR="001348B6" w:rsidRDefault="001348B6">
      <w:pPr>
        <w:ind w:firstLine="420"/>
      </w:pPr>
      <w:r>
        <w:rPr>
          <w:rFonts w:hint="eastAsia"/>
        </w:rPr>
        <w:t>开展“温情六一</w:t>
      </w:r>
      <w:r>
        <w:rPr>
          <w:rFonts w:hint="eastAsia"/>
        </w:rPr>
        <w:t xml:space="preserve">  </w:t>
      </w:r>
      <w:r>
        <w:rPr>
          <w:rFonts w:hint="eastAsia"/>
        </w:rPr>
        <w:t>暖心成长”关爱留守儿童活动，市委书记张长平为西来镇土桥实验学校的留守儿童送上书包、书籍等礼物，勉励他们好好学习。</w:t>
      </w:r>
    </w:p>
    <w:p w:rsidR="001348B6" w:rsidRDefault="001348B6">
      <w:pPr>
        <w:ind w:firstLine="420"/>
      </w:pPr>
      <w:r>
        <w:rPr>
          <w:rFonts w:hint="eastAsia"/>
        </w:rPr>
        <w:t>市政府副市长邵春宁走访慰问低收入“两癌”患病妇女，帮助患病妇女解决生产生活实际困难，扎实推进“我为妇女儿童办实事”工作。</w:t>
      </w:r>
    </w:p>
    <w:p w:rsidR="001348B6" w:rsidRDefault="001348B6">
      <w:pPr>
        <w:ind w:firstLine="420"/>
      </w:pPr>
      <w:r>
        <w:rPr>
          <w:rFonts w:hint="eastAsia"/>
        </w:rPr>
        <w:t>携手市人民检察院举办“幸福护航﹒法佑家园”佳佳护苗云课堂，精心制作普法短视频解读《家庭教育促进法》，解析父母是孩子的“第一任老师”，家庭教育是孩子成长中最重要的一环。</w:t>
      </w:r>
    </w:p>
    <w:p w:rsidR="001348B6" w:rsidRDefault="001348B6">
      <w:pPr>
        <w:ind w:firstLine="420"/>
      </w:pPr>
      <w:r>
        <w:rPr>
          <w:rFonts w:hint="eastAsia"/>
        </w:rPr>
        <w:t>携手市司法局开设律师以案释法云讲堂，解读涉及妇女儿童侵权案件的解读，提高广大妇女儿童依法维权的意识和能力。</w:t>
      </w:r>
    </w:p>
    <w:p w:rsidR="001348B6" w:rsidRDefault="001348B6">
      <w:pPr>
        <w:ind w:firstLine="420"/>
      </w:pPr>
      <w:r>
        <w:rPr>
          <w:rFonts w:hint="eastAsia"/>
        </w:rPr>
        <w:t>开展“‘靖’心守护</w:t>
      </w:r>
      <w:r>
        <w:rPr>
          <w:rFonts w:hint="eastAsia"/>
        </w:rPr>
        <w:t xml:space="preserve">  </w:t>
      </w:r>
      <w:r>
        <w:rPr>
          <w:rFonts w:hint="eastAsia"/>
        </w:rPr>
        <w:t>童心童行”留守儿童关爱服务活动，组织“社区妈妈”“教师妈妈”“政法妈妈”与</w:t>
      </w:r>
      <w:r>
        <w:rPr>
          <w:rFonts w:hint="eastAsia"/>
        </w:rPr>
        <w:t>79</w:t>
      </w:r>
      <w:r>
        <w:rPr>
          <w:rFonts w:hint="eastAsia"/>
        </w:rPr>
        <w:t>名留守儿童举行结对认亲。</w:t>
      </w:r>
    </w:p>
    <w:p w:rsidR="001348B6" w:rsidRDefault="001348B6">
      <w:pPr>
        <w:ind w:firstLine="420"/>
      </w:pPr>
      <w:r>
        <w:rPr>
          <w:rFonts w:hint="eastAsia"/>
        </w:rPr>
        <w:t>精准关爱已享受政策性兜底保障，但仍存在自身难以解决的困难的</w:t>
      </w:r>
      <w:r>
        <w:rPr>
          <w:rFonts w:hint="eastAsia"/>
        </w:rPr>
        <w:t>23</w:t>
      </w:r>
      <w:r>
        <w:rPr>
          <w:rFonts w:hint="eastAsia"/>
        </w:rPr>
        <w:t>户家庭，落实“一户一策、一策一组、一户一岗、一户一档”个性化帮扶计划。</w:t>
      </w:r>
    </w:p>
    <w:p w:rsidR="001348B6" w:rsidRDefault="001348B6">
      <w:pPr>
        <w:ind w:firstLine="420"/>
      </w:pPr>
      <w:r>
        <w:rPr>
          <w:rFonts w:hint="eastAsia"/>
        </w:rPr>
        <w:t>联合市税务局开展“‘靖’心守护</w:t>
      </w:r>
      <w:r>
        <w:rPr>
          <w:rFonts w:hint="eastAsia"/>
        </w:rPr>
        <w:t xml:space="preserve"> </w:t>
      </w:r>
      <w:r>
        <w:rPr>
          <w:rFonts w:hint="eastAsia"/>
        </w:rPr>
        <w:t>童心童行”税月美好亲子活动，组织税务爱心家庭与留守儿童牵手组建爱心大家庭，开展红色基地话成长、农田实践悟劳动等基地，共享“六一”幸福之旅。</w:t>
      </w:r>
    </w:p>
    <w:p w:rsidR="001348B6" w:rsidRDefault="001348B6">
      <w:pPr>
        <w:ind w:firstLine="420"/>
      </w:pPr>
      <w:r>
        <w:rPr>
          <w:rFonts w:hint="eastAsia"/>
        </w:rPr>
        <w:t>开辟“疫线风采”“疫线心语”等宣传专栏，开通“靖心抗疫”公益热线，凝聚抗疫战疫巾帼力量。</w:t>
      </w:r>
    </w:p>
    <w:p w:rsidR="001348B6" w:rsidRDefault="001348B6">
      <w:pPr>
        <w:ind w:firstLine="420"/>
      </w:pPr>
      <w:r>
        <w:rPr>
          <w:rFonts w:hint="eastAsia"/>
        </w:rPr>
        <w:t>组织机关党员干部和工作人员下沉社区，当好宣传员、网格员、督查员、管理员，以实际行动筑牢疫情防控“第一道关卡”。</w:t>
      </w:r>
    </w:p>
    <w:p w:rsidR="001348B6" w:rsidRDefault="001348B6">
      <w:pPr>
        <w:ind w:firstLine="420"/>
      </w:pPr>
      <w:r>
        <w:rPr>
          <w:rFonts w:hint="eastAsia"/>
        </w:rPr>
        <w:t>开展“学思践悟二十大，与爱同行谱新篇”——冬日暖阳</w:t>
      </w:r>
      <w:r>
        <w:rPr>
          <w:rFonts w:hint="eastAsia"/>
        </w:rPr>
        <w:t xml:space="preserve"> </w:t>
      </w:r>
      <w:r>
        <w:rPr>
          <w:rFonts w:hint="eastAsia"/>
        </w:rPr>
        <w:t>与爱同行”困境妇女儿童家庭“暖心五送”活动，将党的声音、家教指导、法律知识、平安守护和暖心礼包送进困难家庭，助力温暖过冬、欢度新春。</w:t>
      </w:r>
    </w:p>
    <w:p w:rsidR="001348B6" w:rsidRDefault="001348B6">
      <w:pPr>
        <w:ind w:firstLine="420"/>
      </w:pPr>
      <w:r>
        <w:rPr>
          <w:rFonts w:hint="eastAsia"/>
        </w:rPr>
        <w:t>靖美家园，幸福成长的逐梦空间</w:t>
      </w:r>
    </w:p>
    <w:p w:rsidR="001348B6" w:rsidRDefault="001348B6">
      <w:pPr>
        <w:ind w:firstLine="420"/>
      </w:pPr>
      <w:r>
        <w:rPr>
          <w:rFonts w:hint="eastAsia"/>
        </w:rPr>
        <w:t>家和人美百业兴，世事顺达谱华章。紧扣妇女儿童宜居乐业、美丽庭院、科学教子、幸福成长、涵养好家风等愿望，让一方庭院承载一家故事，绘就一片美景，汇聚一地文明，市妇联倾心打造妇女儿童安居乐业的心灵氧吧，不断延伸“绿水青山就是金山银山”的生态文化和“注重家庭注重家教注重家风”的持家文化。</w:t>
      </w:r>
      <w:r>
        <w:rPr>
          <w:rFonts w:hint="eastAsia"/>
        </w:rPr>
        <w:t xml:space="preserve"> </w:t>
      </w:r>
    </w:p>
    <w:p w:rsidR="001348B6" w:rsidRDefault="001348B6">
      <w:pPr>
        <w:ind w:firstLine="420"/>
      </w:pPr>
      <w:r>
        <w:rPr>
          <w:rFonts w:hint="eastAsia"/>
        </w:rPr>
        <w:t>举行“喜迎二十大</w:t>
      </w:r>
      <w:r>
        <w:rPr>
          <w:rFonts w:hint="eastAsia"/>
        </w:rPr>
        <w:t xml:space="preserve"> </w:t>
      </w:r>
      <w:r>
        <w:rPr>
          <w:rFonts w:hint="eastAsia"/>
        </w:rPr>
        <w:t>家国共传承”</w:t>
      </w:r>
      <w:r>
        <w:rPr>
          <w:rFonts w:hint="eastAsia"/>
        </w:rPr>
        <w:t>2022</w:t>
      </w:r>
      <w:r>
        <w:rPr>
          <w:rFonts w:hint="eastAsia"/>
        </w:rPr>
        <w:t>年家庭文化节暨“‘靖’心守护•她安康”行动启动仪式，引领全市妇女及家庭成员建设好家庭，涵养好家教，弘扬好家风。</w:t>
      </w:r>
    </w:p>
    <w:p w:rsidR="001348B6" w:rsidRDefault="001348B6">
      <w:pPr>
        <w:ind w:firstLine="420"/>
      </w:pPr>
      <w:r>
        <w:rPr>
          <w:rFonts w:hint="eastAsia"/>
        </w:rPr>
        <w:t>创建“靖美小院（园）”，以“共建美丽庭院、共享品质生活”为主题，开展“美丽庭院</w:t>
      </w:r>
      <w:r>
        <w:rPr>
          <w:rFonts w:hint="eastAsia"/>
        </w:rPr>
        <w:t>+</w:t>
      </w:r>
      <w:r>
        <w:rPr>
          <w:rFonts w:hint="eastAsia"/>
        </w:rPr>
        <w:t>”创建活动，打造“泰美小园示范带”</w:t>
      </w:r>
      <w:r>
        <w:rPr>
          <w:rFonts w:hint="eastAsia"/>
        </w:rPr>
        <w:t>5</w:t>
      </w:r>
      <w:r>
        <w:rPr>
          <w:rFonts w:hint="eastAsia"/>
        </w:rPr>
        <w:t>个，新增泰州级“美丽庭院示范户”</w:t>
      </w:r>
      <w:r>
        <w:rPr>
          <w:rFonts w:hint="eastAsia"/>
        </w:rPr>
        <w:t>100</w:t>
      </w:r>
      <w:r>
        <w:rPr>
          <w:rFonts w:hint="eastAsia"/>
        </w:rPr>
        <w:t>家，“美丽乡村示范点”</w:t>
      </w:r>
      <w:r>
        <w:rPr>
          <w:rFonts w:hint="eastAsia"/>
        </w:rPr>
        <w:t>12</w:t>
      </w:r>
      <w:r>
        <w:rPr>
          <w:rFonts w:hint="eastAsia"/>
        </w:rPr>
        <w:t>个，“小菜园”“小果园”“小花园”进入农户家，托起乡村振兴的另一条致富之路。</w:t>
      </w:r>
    </w:p>
    <w:p w:rsidR="001348B6" w:rsidRDefault="001348B6">
      <w:pPr>
        <w:ind w:firstLine="420"/>
      </w:pPr>
      <w:r>
        <w:rPr>
          <w:rFonts w:hint="eastAsia"/>
        </w:rPr>
        <w:t>携手市人民法院、斜桥镇政府开展“送法进万家，家教伴成长”主题宣讲，引导家长切实履行家庭教育的主体责任，树立科学的家庭教育观念，做好孩子成长路上的第一任老师。</w:t>
      </w:r>
    </w:p>
    <w:p w:rsidR="001348B6" w:rsidRDefault="001348B6">
      <w:pPr>
        <w:ind w:firstLine="420"/>
      </w:pPr>
      <w:r>
        <w:rPr>
          <w:rFonts w:hint="eastAsia"/>
        </w:rPr>
        <w:t>开展“传承好家风</w:t>
      </w:r>
      <w:r>
        <w:rPr>
          <w:rFonts w:hint="eastAsia"/>
        </w:rPr>
        <w:t xml:space="preserve"> </w:t>
      </w:r>
      <w:r>
        <w:rPr>
          <w:rFonts w:hint="eastAsia"/>
        </w:rPr>
        <w:t>弘扬好家训”征集活动，征集家风家训家规、故事和视频，发挥家庭家教家风建设在培养时代新人、弘扬优良家风、加强基层社会治理中的重要作用。</w:t>
      </w:r>
    </w:p>
    <w:p w:rsidR="001348B6" w:rsidRDefault="001348B6">
      <w:pPr>
        <w:ind w:firstLine="420"/>
      </w:pPr>
      <w:r>
        <w:rPr>
          <w:rFonts w:hint="eastAsia"/>
        </w:rPr>
        <w:t>开展“送法进万家</w:t>
      </w:r>
      <w:r>
        <w:rPr>
          <w:rFonts w:hint="eastAsia"/>
        </w:rPr>
        <w:t xml:space="preserve">  </w:t>
      </w:r>
      <w:r>
        <w:rPr>
          <w:rFonts w:hint="eastAsia"/>
        </w:rPr>
        <w:t>家教伴成长”家庭教育宣传周活动，将“一法一条例”《中华人民共和国家庭教育促进法》《江苏省家庭教育促进条例》送进千家万户。</w:t>
      </w:r>
    </w:p>
    <w:p w:rsidR="001348B6" w:rsidRDefault="001348B6">
      <w:pPr>
        <w:ind w:firstLine="420"/>
      </w:pPr>
      <w:r>
        <w:rPr>
          <w:rFonts w:hint="eastAsia"/>
        </w:rPr>
        <w:t>举办“亲子共成长，家庭更美好”线上家庭教育专题讲座，将家庭教育的新理念新方法送到家长身边。</w:t>
      </w:r>
    </w:p>
    <w:p w:rsidR="001348B6" w:rsidRDefault="001348B6">
      <w:pPr>
        <w:ind w:firstLine="420"/>
      </w:pPr>
      <w:r>
        <w:rPr>
          <w:rFonts w:hint="eastAsia"/>
        </w:rPr>
        <w:t>开展“亲子共沐书香”阅读活动，激发家庭成员读书、爱书、藏书、用书的热情，让书香走进家庭日常生活、走进农家书屋、走进妇儿之家、走进街坊邻里。</w:t>
      </w:r>
    </w:p>
    <w:p w:rsidR="001348B6" w:rsidRDefault="001348B6">
      <w:pPr>
        <w:ind w:firstLine="420"/>
      </w:pPr>
      <w:r>
        <w:rPr>
          <w:rFonts w:hint="eastAsia"/>
        </w:rPr>
        <w:t>举办“小荷花”公益课堂，邀请全国最美家庭代表倪振华向孩子们讲授排箫等乐器知识。</w:t>
      </w:r>
    </w:p>
    <w:p w:rsidR="001348B6" w:rsidRDefault="001348B6">
      <w:pPr>
        <w:ind w:firstLine="420"/>
      </w:pPr>
      <w:r>
        <w:rPr>
          <w:rFonts w:hint="eastAsia"/>
        </w:rPr>
        <w:t>携手市民政局、婚姻登记中心工作人员和骥江社工开展“爱在七夕、传承文明、相伴一生”移风易俗活动，开展幸福婚姻心理辅导。</w:t>
      </w:r>
    </w:p>
    <w:p w:rsidR="001348B6" w:rsidRDefault="001348B6">
      <w:pPr>
        <w:ind w:firstLine="420"/>
        <w:jc w:val="right"/>
      </w:pPr>
      <w:r>
        <w:rPr>
          <w:rFonts w:hint="eastAsia"/>
        </w:rPr>
        <w:t>靖江市妇联</w:t>
      </w:r>
      <w:r>
        <w:rPr>
          <w:rFonts w:hint="eastAsia"/>
        </w:rPr>
        <w:t>2023-01-17</w:t>
      </w:r>
    </w:p>
    <w:p w:rsidR="001348B6" w:rsidRDefault="001348B6" w:rsidP="00FA5462">
      <w:pPr>
        <w:sectPr w:rsidR="001348B6" w:rsidSect="00FA5462">
          <w:type w:val="continuous"/>
          <w:pgSz w:w="11906" w:h="16838"/>
          <w:pgMar w:top="1644" w:right="1236" w:bottom="1418" w:left="1814" w:header="851" w:footer="907" w:gutter="0"/>
          <w:pgNumType w:start="1"/>
          <w:cols w:space="720"/>
          <w:docGrid w:type="lines" w:linePitch="341" w:charSpace="2373"/>
        </w:sectPr>
      </w:pPr>
    </w:p>
    <w:p w:rsidR="00933C8D" w:rsidRDefault="00933C8D"/>
    <w:sectPr w:rsidR="00933C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348B6"/>
    <w:rsid w:val="001348B6"/>
    <w:rsid w:val="00933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348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348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Company>Microsoft</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2023-02-06T07:00:00Z</dcterms:created>
</cp:coreProperties>
</file>