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638" w:rsidRDefault="00A17638" w:rsidP="003B4CC7">
      <w:pPr>
        <w:pStyle w:val="1"/>
        <w:rPr>
          <w:rFonts w:hint="eastAsia"/>
        </w:rPr>
      </w:pPr>
      <w:r w:rsidRPr="00B92F30">
        <w:rPr>
          <w:rFonts w:hint="eastAsia"/>
        </w:rPr>
        <w:t>“课后服务</w:t>
      </w:r>
      <w:r w:rsidRPr="00B92F30">
        <w:t>+</w:t>
      </w:r>
      <w:r w:rsidRPr="00B92F30">
        <w:t>”</w:t>
      </w:r>
      <w:r w:rsidRPr="00B92F30">
        <w:t>为</w:t>
      </w:r>
      <w:r w:rsidRPr="00B92F30">
        <w:t>“</w:t>
      </w:r>
      <w:r w:rsidRPr="00B92F30">
        <w:t>双减</w:t>
      </w:r>
      <w:r w:rsidRPr="00B92F30">
        <w:t>”</w:t>
      </w:r>
      <w:r w:rsidRPr="00B92F30">
        <w:t>添彩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悠扬的歌声在校园回荡，多彩的画笔描绘着幸福的画卷</w:t>
      </w:r>
      <w:r>
        <w:t>,</w:t>
      </w:r>
      <w:r>
        <w:t>操场上孩子们尽情追逐</w:t>
      </w:r>
      <w:r>
        <w:t>……</w:t>
      </w:r>
      <w:r>
        <w:t>仲春时节，龙山县大安乡中心完小的课后延时服务</w:t>
      </w:r>
      <w:r>
        <w:t>——“</w:t>
      </w:r>
      <w:r>
        <w:t>特色兴趣小组</w:t>
      </w:r>
      <w:r>
        <w:t>”</w:t>
      </w:r>
      <w:r>
        <w:t>活动正有声有色地进行着。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随着国家“双减”政策落地，开展课后服务，是一项“顺民意、暖人心”的民生工程，是解决家长急难愁盼问题、促进学生全面健康成长的重要途径，是增强教育服务能力、有效减轻家长负担的重要举措。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打好管理“牌”</w:t>
      </w:r>
      <w:r>
        <w:t xml:space="preserve"> “</w:t>
      </w:r>
      <w:r>
        <w:t>双减</w:t>
      </w:r>
      <w:r>
        <w:t>”</w:t>
      </w:r>
      <w:r>
        <w:t>激活力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“双减”政策如一缕凉爽秋风吹入湘西大山。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龙山县大安乡位于湘西边陲，贯穿大安全境的大灵山主峰万宝山因海拔极高，被誉为湘西之巅。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远在高山上的大安小学积极响应国家双减政策，成为龙山县首批开展课后延时服务的农村学校。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在“双减”开展初期没有任何经验可供参考，完全摸着石头过河。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该校负责人及双减负责人多次召开工作会议，最终得出了可行方案——“双减”和“双增”，即减轻学生作业负担和校外培训负担，增加学生兴趣和课堂质量。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学校传出一点关于“双减”和“课后服务”的消息，家长们一连串的问题如雪花一样飘进校园。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该校特别召开“双减”工作家长会，为全体家长解读“双减”的意义及学校实行“双减”的必要性。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会后，对家长进行课后延时服务问卷调查，</w:t>
      </w:r>
      <w:r>
        <w:t>95%</w:t>
      </w:r>
      <w:r>
        <w:t>的家长自愿参加。该校负责人还前往学生家里进行走访，向家长宣讲在</w:t>
      </w:r>
      <w:r>
        <w:t>“</w:t>
      </w:r>
      <w:r>
        <w:t>双减</w:t>
      </w:r>
      <w:r>
        <w:t>”</w:t>
      </w:r>
      <w:r>
        <w:t>背景下学校开展课后延时服务的价值。对孤儿、残疾等经济贫困的家庭实行教育资助，减轻特殊家庭的经济负担，实行</w:t>
      </w:r>
      <w:r>
        <w:t>“</w:t>
      </w:r>
      <w:r>
        <w:t>温情延时</w:t>
      </w:r>
      <w:r>
        <w:t>”</w:t>
      </w:r>
      <w:r>
        <w:t>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下活特色“棋”</w:t>
      </w:r>
      <w:r>
        <w:t xml:space="preserve"> </w:t>
      </w:r>
      <w:r>
        <w:t>高效促成长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该校根据教学实际，课后延时服务采用特色兴趣小组和作业辅导双结合的模式，满足了农村家长辅导作业和学生特色发展的双需求，开设多样化课程，专设六个特色兴趣小组：书法、阅读、音乐、体育、美术、信息技术，学生根据自己兴趣和意愿自主选择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满足了同学们的个性化发展需求，对于兴趣爱好的培养和学生的全面发展都起到了很好的促进作用，受到了学生的欢迎和家长的好评。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“我们大安小学有很多经济困难的家庭，仅在大安乡中心小学就读的建档立卡户学生就有</w:t>
      </w:r>
      <w:r>
        <w:t>41</w:t>
      </w:r>
      <w:r>
        <w:t>个。很多家长出门务工，全校</w:t>
      </w:r>
      <w:r>
        <w:t>61%</w:t>
      </w:r>
      <w:r>
        <w:t>的学生都是留守儿童，由老辈亲人代为抚养。</w:t>
      </w:r>
      <w:r>
        <w:t>”</w:t>
      </w:r>
      <w:r>
        <w:t>该校负责人田万庚介绍，</w:t>
      </w:r>
      <w:r>
        <w:t>“</w:t>
      </w:r>
      <w:r>
        <w:t>我们的兴趣小组一定要足够吸引学生，重点在</w:t>
      </w:r>
      <w:r>
        <w:t>‘</w:t>
      </w:r>
      <w:r>
        <w:t>趣</w:t>
      </w:r>
      <w:r>
        <w:t>’</w:t>
      </w:r>
      <w:r>
        <w:t>，促进学生身心健康发展。</w:t>
      </w:r>
      <w:r>
        <w:t>”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每个兴趣小组选定具有这方面特长的三位老师，在学期初，教师们商讨定出该兴趣小组学期教学计划，按照学生实际情况具体实施。为了减轻农村孩子的成本负担，学校免费为学生提供所需学习用品。如书法小组为成员免费提供字帖和笔墨纸砚，美术小组为成员提供水粉颜料、蜡笔和画纸，音乐小组为每位成员赠送一支口风琴。在学校的“温情”服务中，家长们点头称赞，学生们拍手叫好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奏响质量“曲”</w:t>
      </w:r>
      <w:r>
        <w:t xml:space="preserve"> “</w:t>
      </w:r>
      <w:r>
        <w:t>双减</w:t>
      </w:r>
      <w:r>
        <w:t>”</w:t>
      </w:r>
      <w:r>
        <w:t>落地见实效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多样的课堂，为学生提供了无限可能。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体育兴趣课堂融合了多种本土民俗运动，如踩高跷、滚铁环、打陀螺……学生在游戏中强身健体，磨炼意志，迸发民族自豪感。在传承文化的同时，让学生也获得了学习成就。“小老师”王忠傑在跑道上教一年级同学：“你先踩上高跷嘛，胆子大不怕摔，走快一点就稳了。”</w:t>
      </w:r>
      <w:r>
        <w:t xml:space="preserve"> </w:t>
      </w:r>
      <w:r>
        <w:t>王忠傑曾是该校的一名学困生，但在体育兴趣小组，他找到了学习的成就感，手长脚长的他在体育项目上格外有天赋，是体育兴趣小组的尖子生，还成为了低年级学生的</w:t>
      </w:r>
      <w:r>
        <w:t>“</w:t>
      </w:r>
      <w:r>
        <w:t>小老师</w:t>
      </w:r>
      <w:r>
        <w:t>”</w:t>
      </w:r>
      <w:r>
        <w:t>，他变得越来越自信，越来越爱帮助别人。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“阅读兴趣小组”是大安小学的王牌。在</w:t>
      </w:r>
      <w:r>
        <w:t>2020</w:t>
      </w:r>
      <w:r>
        <w:t>年，大安小学就已获得县级和州级</w:t>
      </w:r>
      <w:r>
        <w:t>“</w:t>
      </w:r>
      <w:r>
        <w:t>书香校园</w:t>
      </w:r>
      <w:r>
        <w:t>”</w:t>
      </w:r>
      <w:r>
        <w:t>荣誉。阅读教学名师尚润丝带领成员在书籍的殿堂汲取营养、自创</w:t>
      </w:r>
      <w:r>
        <w:t>“</w:t>
      </w:r>
      <w:r>
        <w:t>手工书</w:t>
      </w:r>
      <w:r>
        <w:t>”</w:t>
      </w:r>
      <w:r>
        <w:t>、展演</w:t>
      </w:r>
      <w:r>
        <w:t>“</w:t>
      </w:r>
      <w:r>
        <w:t>绘本剧场</w:t>
      </w:r>
      <w:r>
        <w:t>”</w:t>
      </w:r>
      <w:r>
        <w:t>，组织很多阅读活动。书读多了，学生们就期待展现的舞台。在</w:t>
      </w:r>
      <w:r>
        <w:t>“</w:t>
      </w:r>
      <w:r>
        <w:t>冬奥有我</w:t>
      </w:r>
      <w:r>
        <w:t>”2021</w:t>
      </w:r>
      <w:r>
        <w:t>年桂馨乡村儿童征文比赛中，阅读小组成员一人获得特等奖，二人获得一等奖。组内的代金津是一名内向、学习吃力的女生，当问起最喜欢哪位老师时，她羞怯地回答</w:t>
      </w:r>
      <w:r>
        <w:t>:“</w:t>
      </w:r>
      <w:r>
        <w:t>我最喜欢尚老师</w:t>
      </w:r>
      <w:r>
        <w:t>!</w:t>
      </w:r>
      <w:r>
        <w:t>她很温柔，又给我们讲故事。</w:t>
      </w:r>
      <w:r>
        <w:t>”</w:t>
      </w:r>
      <w:r>
        <w:t>她变得爱读书，在大安小学桂馨书屋里，最常见的身影就是她。</w:t>
      </w:r>
    </w:p>
    <w:p w:rsidR="00A17638" w:rsidRDefault="00A17638" w:rsidP="00A17638">
      <w:pPr>
        <w:ind w:firstLineChars="200" w:firstLine="420"/>
        <w:jc w:val="left"/>
      </w:pPr>
      <w:r>
        <w:rPr>
          <w:rFonts w:hint="eastAsia"/>
        </w:rPr>
        <w:t>“搞了课后服务后，我的孩子胆子大了，爱好多了。上次专门给我唱歌、跳舞，还画画送给我，好玩得很！”</w:t>
      </w:r>
      <w:r>
        <w:t xml:space="preserve"> </w:t>
      </w:r>
      <w:r>
        <w:t>该校二年级学生家长如是说。家长对于学校开展课后服务的现有成果表示满意，认为学生学得开心，又能真正学到知识。</w:t>
      </w:r>
    </w:p>
    <w:p w:rsidR="00A17638" w:rsidRDefault="00A17638" w:rsidP="00A17638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宝贵的课后服务两小时，为学生带来新鲜的“第二课堂”。学生们在丰富的兴趣课堂里收获有趣的知识，收获欢乐的童年。</w:t>
      </w:r>
    </w:p>
    <w:p w:rsidR="00A17638" w:rsidRDefault="00A17638" w:rsidP="00A17638">
      <w:pPr>
        <w:ind w:firstLineChars="200" w:firstLine="420"/>
        <w:jc w:val="right"/>
        <w:rPr>
          <w:rFonts w:hint="eastAsia"/>
        </w:rPr>
      </w:pPr>
      <w:r w:rsidRPr="00B92F30">
        <w:rPr>
          <w:rFonts w:hint="eastAsia"/>
        </w:rPr>
        <w:t>人民网</w:t>
      </w:r>
      <w:r>
        <w:rPr>
          <w:rFonts w:hint="eastAsia"/>
        </w:rPr>
        <w:t>2022-4-13</w:t>
      </w:r>
    </w:p>
    <w:p w:rsidR="00A17638" w:rsidRDefault="00A17638" w:rsidP="00AB57B6">
      <w:pPr>
        <w:sectPr w:rsidR="00A17638" w:rsidSect="00AB57B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34DE1" w:rsidRDefault="00F34DE1"/>
    <w:sectPr w:rsidR="00F34D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7638"/>
    <w:rsid w:val="00A17638"/>
    <w:rsid w:val="00F34D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1763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1763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1520</Characters>
  <Application>Microsoft Office Word</Application>
  <DocSecurity>0</DocSecurity>
  <Lines>12</Lines>
  <Paragraphs>3</Paragraphs>
  <ScaleCrop>false</ScaleCrop>
  <Company>Win10NeT.COM</Company>
  <LinksUpToDate>false</LinksUpToDate>
  <CharactersWithSpaces>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2022-06-23T02:47:00Z</dcterms:created>
</cp:coreProperties>
</file>